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RM313 </w:t>
      <w:tab/>
      <w:t xml:space="preserve">                                           </w:t>
    </w:r>
  </w:p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DPS Ref: RM6313</w:t>
      <w:tab/>
      <w:t xml:space="preserve">                                           </w:t>
    </w:r>
  </w:p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v1.0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2019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RqjaUuwC7lniu7D/9PuG2FLRqg==">AMUW2mXdo1rUgLNruHFcOCFZJfHZMTiNUnyoyXqtlgsp/7z6TFmwSO9Pj3kfOQUp6AGRA7nMHr4CNNVuG3boogwSaDtEOI9PXuE1zsW/Ljm4w+5m/2Q22C92/4H8YYrNELppVEOLBX1h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